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3F" w:rsidRPr="00E75A00" w:rsidRDefault="00B2613F" w:rsidP="00B2613F">
      <w:pPr>
        <w:pStyle w:val="Standard"/>
        <w:tabs>
          <w:tab w:val="left" w:pos="4820"/>
        </w:tabs>
        <w:jc w:val="center"/>
        <w:rPr>
          <w:sz w:val="32"/>
          <w:szCs w:val="32"/>
        </w:rPr>
      </w:pPr>
      <w:r w:rsidRPr="00E75A00">
        <w:rPr>
          <w:rFonts w:ascii="Comic Sans MS" w:hAnsi="Comic Sans MS" w:cs="Tahoma"/>
          <w:bCs/>
          <w:i/>
          <w:sz w:val="32"/>
          <w:szCs w:val="32"/>
        </w:rPr>
        <w:t xml:space="preserve">Urząd </w:t>
      </w:r>
      <w:r w:rsidRPr="00E75A00">
        <w:rPr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2C4A5B9" wp14:editId="4D1661CE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749300" cy="7518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A00">
        <w:rPr>
          <w:rFonts w:ascii="Comic Sans MS" w:hAnsi="Comic Sans MS" w:cs="Tahoma"/>
          <w:bCs/>
          <w:i/>
          <w:sz w:val="32"/>
          <w:szCs w:val="32"/>
        </w:rPr>
        <w:t>Gminy Sobolew</w:t>
      </w:r>
    </w:p>
    <w:p w:rsidR="00B2613F" w:rsidRPr="00E75A00" w:rsidRDefault="00B2613F" w:rsidP="00B2613F">
      <w:pPr>
        <w:pStyle w:val="Standard"/>
        <w:jc w:val="center"/>
        <w:rPr>
          <w:rFonts w:cs="Tahoma"/>
          <w:b/>
          <w:bCs/>
          <w:sz w:val="28"/>
          <w:szCs w:val="28"/>
        </w:rPr>
      </w:pPr>
    </w:p>
    <w:p w:rsidR="00B2613F" w:rsidRPr="004266BA" w:rsidRDefault="00B2613F" w:rsidP="00B2613F">
      <w:pPr>
        <w:pStyle w:val="Standard"/>
        <w:jc w:val="center"/>
        <w:rPr>
          <w:rFonts w:cs="Tahoma"/>
        </w:rPr>
      </w:pPr>
      <w:r w:rsidRPr="00276330">
        <w:rPr>
          <w:rFonts w:cs="Tahoma"/>
        </w:rPr>
        <w:t>ul. Rynek 1, 08 – 460 Sobolew, tel. (025) 682 50 23  fax (025) 683 27 36</w:t>
      </w:r>
    </w:p>
    <w:p w:rsidR="00B2613F" w:rsidRPr="00E75A00" w:rsidRDefault="00B2613F" w:rsidP="00B2613F">
      <w:pPr>
        <w:pStyle w:val="HorizontalLine"/>
        <w:rPr>
          <w:sz w:val="28"/>
          <w:szCs w:val="28"/>
        </w:rPr>
      </w:pPr>
    </w:p>
    <w:p w:rsidR="00E77228" w:rsidRPr="00E75A00" w:rsidRDefault="00E77228" w:rsidP="00E77228">
      <w:pPr>
        <w:pStyle w:val="HorizontalLine"/>
        <w:rPr>
          <w:sz w:val="28"/>
          <w:szCs w:val="28"/>
        </w:rPr>
      </w:pPr>
    </w:p>
    <w:p w:rsidR="00E77228" w:rsidRPr="006A48C5" w:rsidRDefault="00E77228" w:rsidP="00E77228">
      <w:pPr>
        <w:pStyle w:val="Standard"/>
        <w:jc w:val="right"/>
        <w:rPr>
          <w:rFonts w:eastAsia="Times New Roman"/>
        </w:rPr>
      </w:pPr>
      <w:r w:rsidRPr="006A48C5">
        <w:rPr>
          <w:rFonts w:eastAsia="Times New Roman"/>
        </w:rPr>
        <w:t xml:space="preserve">Sobolew, dnia </w:t>
      </w:r>
      <w:r>
        <w:rPr>
          <w:rFonts w:eastAsia="Times New Roman"/>
        </w:rPr>
        <w:t>25</w:t>
      </w:r>
      <w:r w:rsidRPr="006A48C5">
        <w:rPr>
          <w:rFonts w:eastAsia="Times New Roman"/>
        </w:rPr>
        <w:t xml:space="preserve"> </w:t>
      </w:r>
      <w:r>
        <w:rPr>
          <w:rFonts w:eastAsia="Times New Roman"/>
        </w:rPr>
        <w:t>kwietnia</w:t>
      </w:r>
      <w:r w:rsidRPr="006A48C5">
        <w:rPr>
          <w:rFonts w:eastAsia="Times New Roman"/>
        </w:rPr>
        <w:t xml:space="preserve"> 20</w:t>
      </w:r>
      <w:r>
        <w:rPr>
          <w:rFonts w:eastAsia="Times New Roman"/>
        </w:rPr>
        <w:t>24</w:t>
      </w:r>
      <w:r w:rsidRPr="006A48C5">
        <w:rPr>
          <w:rFonts w:eastAsia="Times New Roman"/>
        </w:rPr>
        <w:t xml:space="preserve"> r.</w:t>
      </w:r>
    </w:p>
    <w:p w:rsidR="00E77228" w:rsidRPr="00FD43EC" w:rsidRDefault="00E77228" w:rsidP="00E77228">
      <w:pPr>
        <w:pStyle w:val="Standard"/>
        <w:rPr>
          <w:rFonts w:eastAsia="Times New Roman"/>
        </w:rPr>
      </w:pPr>
    </w:p>
    <w:p w:rsidR="00E77228" w:rsidRPr="00FD43EC" w:rsidRDefault="00E77228" w:rsidP="00E77228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</w:t>
      </w:r>
      <w:r w:rsidRPr="006A48C5">
        <w:rPr>
          <w:rFonts w:eastAsia="Times New Roman"/>
        </w:rPr>
        <w:t>O</w:t>
      </w:r>
      <w:r>
        <w:rPr>
          <w:rFonts w:eastAsia="Times New Roman"/>
        </w:rPr>
        <w:t>A</w:t>
      </w:r>
      <w:r w:rsidRPr="006A48C5">
        <w:rPr>
          <w:rFonts w:eastAsia="Times New Roman"/>
        </w:rPr>
        <w:t>.0002.1.20</w:t>
      </w:r>
      <w:r>
        <w:rPr>
          <w:rFonts w:eastAsia="Times New Roman"/>
        </w:rPr>
        <w:t>24</w:t>
      </w:r>
    </w:p>
    <w:p w:rsidR="00E77228" w:rsidRDefault="00E77228" w:rsidP="00E77228">
      <w:pPr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7228" w:rsidRDefault="00E77228" w:rsidP="00E77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228" w:rsidRDefault="00E77228" w:rsidP="00E77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6B1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E77228" w:rsidRDefault="00E77228" w:rsidP="00E772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228" w:rsidRPr="00D166B1" w:rsidRDefault="00E77228" w:rsidP="00E77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F103EA">
        <w:rPr>
          <w:rFonts w:ascii="Times New Roman" w:hAnsi="Times New Roman" w:cs="Times New Roman"/>
          <w:sz w:val="24"/>
          <w:szCs w:val="24"/>
        </w:rPr>
        <w:t>§ 2 Postanowienia Komisarza Wyborczego w Siedlcach</w:t>
      </w:r>
      <w:r w:rsidRPr="00D16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AC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B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66B1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16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D166B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24 r. </w:t>
      </w:r>
      <w:r w:rsidRPr="00D166B1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zwołania pierwszych sesji nowo wybranych rad gmin i rad miast zawiadamiam</w:t>
      </w:r>
      <w:r w:rsidRPr="00D166B1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sesja</w:t>
      </w:r>
      <w:r w:rsidRPr="00D166B1">
        <w:rPr>
          <w:rFonts w:ascii="Times New Roman" w:hAnsi="Times New Roman" w:cs="Times New Roman"/>
          <w:b/>
          <w:sz w:val="24"/>
          <w:szCs w:val="24"/>
        </w:rPr>
        <w:t xml:space="preserve"> Rady Gminy w Sobolewie</w:t>
      </w:r>
      <w:r w:rsidRPr="00D166B1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>
        <w:rPr>
          <w:rFonts w:ascii="Times New Roman" w:hAnsi="Times New Roman" w:cs="Times New Roman"/>
          <w:b/>
          <w:sz w:val="24"/>
          <w:szCs w:val="24"/>
        </w:rPr>
        <w:t>07 maja</w:t>
      </w:r>
      <w:r w:rsidRPr="00D166B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166B1">
        <w:rPr>
          <w:rFonts w:ascii="Times New Roman" w:hAnsi="Times New Roman" w:cs="Times New Roman"/>
          <w:b/>
          <w:sz w:val="24"/>
          <w:szCs w:val="24"/>
        </w:rPr>
        <w:t xml:space="preserve"> r.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166B1">
        <w:rPr>
          <w:rFonts w:ascii="Times New Roman" w:hAnsi="Times New Roman" w:cs="Times New Roman"/>
          <w:b/>
          <w:sz w:val="24"/>
          <w:szCs w:val="24"/>
        </w:rPr>
        <w:t>godzinie 1</w:t>
      </w:r>
      <w:r>
        <w:rPr>
          <w:rFonts w:ascii="Times New Roman" w:hAnsi="Times New Roman" w:cs="Times New Roman"/>
          <w:b/>
          <w:sz w:val="24"/>
          <w:szCs w:val="24"/>
        </w:rPr>
        <w:t xml:space="preserve">4:30 </w:t>
      </w:r>
      <w:r w:rsidRPr="00D166B1">
        <w:rPr>
          <w:rFonts w:ascii="Times New Roman" w:hAnsi="Times New Roman" w:cs="Times New Roman"/>
          <w:sz w:val="24"/>
          <w:szCs w:val="24"/>
        </w:rPr>
        <w:t xml:space="preserve">w sali </w:t>
      </w:r>
      <w:r>
        <w:rPr>
          <w:rFonts w:ascii="Times New Roman" w:hAnsi="Times New Roman" w:cs="Times New Roman"/>
          <w:sz w:val="24"/>
          <w:szCs w:val="24"/>
        </w:rPr>
        <w:t>widowiskowej</w:t>
      </w:r>
      <w:r w:rsidRPr="00D166B1">
        <w:rPr>
          <w:rFonts w:ascii="Times New Roman" w:hAnsi="Times New Roman" w:cs="Times New Roman"/>
          <w:sz w:val="24"/>
          <w:szCs w:val="24"/>
        </w:rPr>
        <w:t xml:space="preserve"> Urzędu Gminy ul. Rynek 1.</w:t>
      </w:r>
    </w:p>
    <w:p w:rsidR="00E77228" w:rsidRPr="00D166B1" w:rsidRDefault="00E77228" w:rsidP="00E77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B1">
        <w:rPr>
          <w:rFonts w:ascii="Times New Roman" w:hAnsi="Times New Roman" w:cs="Times New Roman"/>
          <w:sz w:val="24"/>
          <w:szCs w:val="24"/>
        </w:rPr>
        <w:t>W załączeniu przekazuję w/w postanowienie, którego załącznikiem jest porządek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0FC" w:rsidRPr="00E700FC" w:rsidRDefault="00E700FC" w:rsidP="00E700FC">
      <w:pPr>
        <w:rPr>
          <w:rFonts w:ascii="Times New Roman" w:hAnsi="Times New Roman" w:cs="Times New Roman"/>
        </w:rPr>
      </w:pPr>
    </w:p>
    <w:p w:rsidR="004E3840" w:rsidRPr="00E700FC" w:rsidRDefault="00E700FC" w:rsidP="00E700FC">
      <w:pPr>
        <w:ind w:left="5954"/>
        <w:rPr>
          <w:rFonts w:ascii="Times New Roman" w:hAnsi="Times New Roman" w:cs="Times New Roman"/>
        </w:rPr>
      </w:pPr>
      <w:r w:rsidRPr="00E700FC">
        <w:rPr>
          <w:rFonts w:ascii="Times New Roman" w:hAnsi="Times New Roman" w:cs="Times New Roman"/>
        </w:rPr>
        <w:t>Wójt Gminy Sobolew</w:t>
      </w:r>
      <w:bookmarkStart w:id="0" w:name="_GoBack"/>
      <w:bookmarkEnd w:id="0"/>
    </w:p>
    <w:p w:rsidR="00E700FC" w:rsidRPr="00E700FC" w:rsidRDefault="00E77228" w:rsidP="00E700FC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00FC">
        <w:rPr>
          <w:rFonts w:ascii="Times New Roman" w:hAnsi="Times New Roman" w:cs="Times New Roman"/>
        </w:rPr>
        <w:t xml:space="preserve">/-/ </w:t>
      </w:r>
      <w:r>
        <w:rPr>
          <w:rFonts w:ascii="Times New Roman" w:hAnsi="Times New Roman" w:cs="Times New Roman"/>
        </w:rPr>
        <w:t>Maciej Błachnio</w:t>
      </w:r>
    </w:p>
    <w:p w:rsidR="00E700FC" w:rsidRPr="00E700FC" w:rsidRDefault="00E700FC">
      <w:pPr>
        <w:jc w:val="center"/>
      </w:pPr>
    </w:p>
    <w:sectPr w:rsidR="00E700FC" w:rsidRPr="00E700FC" w:rsidSect="004266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1F1"/>
    <w:multiLevelType w:val="multilevel"/>
    <w:tmpl w:val="4ADE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3F"/>
    <w:rsid w:val="004E3840"/>
    <w:rsid w:val="00B2613F"/>
    <w:rsid w:val="00C300D5"/>
    <w:rsid w:val="00D41ACA"/>
    <w:rsid w:val="00E700FC"/>
    <w:rsid w:val="00E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C88E"/>
  <w15:chartTrackingRefBased/>
  <w15:docId w15:val="{1B9FA855-E455-450B-97BE-685BB6C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1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Standard"/>
    <w:next w:val="Normalny"/>
    <w:rsid w:val="00B2613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3</cp:revision>
  <cp:lastPrinted>2018-11-15T10:00:00Z</cp:lastPrinted>
  <dcterms:created xsi:type="dcterms:W3CDTF">2018-11-15T10:01:00Z</dcterms:created>
  <dcterms:modified xsi:type="dcterms:W3CDTF">2024-04-26T12:14:00Z</dcterms:modified>
</cp:coreProperties>
</file>